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26" w:rsidRPr="000C2D31" w:rsidRDefault="00306126" w:rsidP="00306126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C13060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</w:t>
      </w:r>
      <w:r w:rsidR="009B1F9E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Wałbrzych, dnia 9</w:t>
      </w:r>
      <w:r w:rsidR="00C13060">
        <w:rPr>
          <w:rFonts w:asciiTheme="minorHAnsi" w:hAnsiTheme="minorHAnsi" w:cs="Tahoma"/>
          <w:bCs/>
          <w:color w:val="000000"/>
          <w:sz w:val="22"/>
          <w:szCs w:val="22"/>
        </w:rPr>
        <w:t xml:space="preserve"> czerwca </w:t>
      </w:r>
      <w:r w:rsidR="009B1F9E">
        <w:rPr>
          <w:rFonts w:asciiTheme="minorHAnsi" w:hAnsiTheme="minorHAnsi" w:cs="Tahoma"/>
          <w:bCs/>
          <w:color w:val="000000"/>
          <w:sz w:val="22"/>
          <w:szCs w:val="22"/>
        </w:rPr>
        <w:t>2020</w:t>
      </w: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r.</w:t>
      </w:r>
    </w:p>
    <w:p w:rsidR="00306126" w:rsidRPr="00A33168" w:rsidRDefault="00306126" w:rsidP="00A33168">
      <w:pPr>
        <w:rPr>
          <w:rFonts w:asciiTheme="minorHAnsi" w:hAnsiTheme="minorHAnsi" w:cs="Tahoma"/>
          <w:bCs/>
          <w:color w:val="000000"/>
        </w:rPr>
      </w:pPr>
      <w:r w:rsidRPr="000C2D31">
        <w:rPr>
          <w:rFonts w:asciiTheme="minorHAnsi" w:hAnsiTheme="minorHAnsi" w:cs="Tahoma"/>
          <w:bCs/>
          <w:color w:val="000000"/>
        </w:rPr>
        <w:t xml:space="preserve">                                                                                                                                             </w:t>
      </w:r>
      <w:r w:rsidR="00C13060">
        <w:rPr>
          <w:rFonts w:asciiTheme="minorHAnsi" w:hAnsiTheme="minorHAnsi" w:cs="Tahoma"/>
          <w:bCs/>
          <w:color w:val="000000"/>
        </w:rPr>
        <w:t xml:space="preserve">             </w:t>
      </w:r>
      <w:r w:rsidRPr="000C2D31">
        <w:rPr>
          <w:rFonts w:asciiTheme="minorHAnsi" w:hAnsiTheme="minorHAnsi"/>
        </w:rPr>
        <w:t xml:space="preserve">                                                                    </w:t>
      </w:r>
      <w:r w:rsidR="00A33168">
        <w:rPr>
          <w:rFonts w:asciiTheme="minorHAnsi" w:hAnsiTheme="minorHAnsi"/>
        </w:rPr>
        <w:t xml:space="preserve">                         </w:t>
      </w:r>
      <w:r w:rsidRPr="000C2D31">
        <w:rPr>
          <w:rFonts w:asciiTheme="minorHAnsi" w:hAnsiTheme="minorHAnsi"/>
        </w:rPr>
        <w:t xml:space="preserve">                            </w:t>
      </w:r>
    </w:p>
    <w:p w:rsidR="00306126" w:rsidRPr="00A33168" w:rsidRDefault="009B1F9E" w:rsidP="00A33168">
      <w:pPr>
        <w:ind w:left="225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Znak sprawy: RP/BH/0350/38/20</w:t>
      </w:r>
      <w:r w:rsidR="00306126">
        <w:t xml:space="preserve">                                                                </w:t>
      </w:r>
    </w:p>
    <w:p w:rsidR="00306126" w:rsidRDefault="00306126" w:rsidP="00306126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306126" w:rsidRPr="008566C0" w:rsidRDefault="00306126" w:rsidP="0032385A">
      <w:pPr>
        <w:widowControl w:val="0"/>
        <w:suppressAutoHyphens/>
        <w:jc w:val="center"/>
        <w:rPr>
          <w:rFonts w:asciiTheme="minorHAnsi" w:hAnsiTheme="minorHAnsi"/>
          <w:b/>
          <w:sz w:val="24"/>
          <w:szCs w:val="24"/>
        </w:rPr>
      </w:pPr>
      <w:r w:rsidRPr="008566C0">
        <w:rPr>
          <w:rFonts w:asciiTheme="minorHAnsi" w:hAnsiTheme="minorHAnsi"/>
          <w:b/>
          <w:sz w:val="24"/>
          <w:szCs w:val="24"/>
        </w:rPr>
        <w:t xml:space="preserve">INFORMACJA Z OTWARCIA OFERT </w:t>
      </w:r>
    </w:p>
    <w:p w:rsidR="008566C0" w:rsidRDefault="00306126" w:rsidP="0004060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0C2D31">
        <w:rPr>
          <w:rFonts w:asciiTheme="minorHAnsi" w:hAnsiTheme="minorHAnsi"/>
          <w:sz w:val="22"/>
          <w:szCs w:val="22"/>
        </w:rPr>
        <w:t>Dot</w:t>
      </w:r>
      <w:r w:rsidRPr="009B1F9E">
        <w:rPr>
          <w:rFonts w:asciiTheme="minorHAnsi" w:hAnsiTheme="minorHAnsi"/>
          <w:sz w:val="22"/>
          <w:szCs w:val="22"/>
        </w:rPr>
        <w:t xml:space="preserve">. </w:t>
      </w:r>
      <w:r w:rsidRPr="009B1F9E">
        <w:rPr>
          <w:rFonts w:asciiTheme="minorHAnsi" w:hAnsiTheme="minorHAnsi" w:cs="Tahoma"/>
          <w:sz w:val="22"/>
          <w:szCs w:val="22"/>
        </w:rPr>
        <w:t xml:space="preserve"> </w:t>
      </w:r>
      <w:r w:rsidR="0032385A" w:rsidRPr="009B1F9E">
        <w:rPr>
          <w:rFonts w:asciiTheme="minorHAnsi" w:hAnsiTheme="minorHAnsi"/>
          <w:bCs/>
          <w:sz w:val="22"/>
          <w:szCs w:val="22"/>
        </w:rPr>
        <w:t>usługi obejmującej przeprowadzenia</w:t>
      </w:r>
      <w:r w:rsidR="0004060D" w:rsidRPr="009B1F9E">
        <w:rPr>
          <w:rFonts w:asciiTheme="minorHAnsi" w:hAnsiTheme="minorHAnsi"/>
          <w:bCs/>
          <w:sz w:val="22"/>
          <w:szCs w:val="22"/>
        </w:rPr>
        <w:t xml:space="preserve"> badania</w:t>
      </w:r>
      <w:r w:rsidR="0032385A">
        <w:rPr>
          <w:rFonts w:asciiTheme="minorHAnsi" w:hAnsiTheme="minorHAnsi"/>
          <w:sz w:val="22"/>
          <w:szCs w:val="22"/>
        </w:rPr>
        <w:t xml:space="preserve"> oraz opracowania</w:t>
      </w:r>
      <w:r w:rsidR="0004060D" w:rsidRPr="00530AFB">
        <w:rPr>
          <w:rFonts w:asciiTheme="minorHAnsi" w:hAnsiTheme="minorHAnsi"/>
          <w:sz w:val="22"/>
          <w:szCs w:val="22"/>
        </w:rPr>
        <w:t xml:space="preserve"> raportu na temat: </w:t>
      </w:r>
      <w:r w:rsidR="009B1F9E" w:rsidRPr="009B1F9E">
        <w:rPr>
          <w:rFonts w:asciiTheme="minorHAnsi" w:hAnsiTheme="minorHAnsi"/>
          <w:sz w:val="22"/>
          <w:szCs w:val="22"/>
        </w:rPr>
        <w:t xml:space="preserve">„Możliwości zastosowania pracy zdalnej w przedsiębiorstwach i instytucjach publicznych”. </w:t>
      </w:r>
    </w:p>
    <w:p w:rsidR="008566C0" w:rsidRPr="00530AFB" w:rsidRDefault="008566C0" w:rsidP="0004060D">
      <w:pPr>
        <w:pStyle w:val="Default"/>
        <w:rPr>
          <w:rFonts w:asciiTheme="minorHAnsi" w:hAnsiTheme="minorHAnsi"/>
          <w:sz w:val="22"/>
          <w:szCs w:val="22"/>
        </w:rPr>
      </w:pPr>
    </w:p>
    <w:p w:rsidR="00306126" w:rsidRPr="000C2D31" w:rsidRDefault="008566C0" w:rsidP="00306126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Zgodnie z treścią Ogłoszenia o zamówieniu opublikowanego dnia </w:t>
      </w:r>
      <w:r w:rsidR="009B1F9E">
        <w:rPr>
          <w:rFonts w:asciiTheme="minorHAnsi" w:hAnsiTheme="minorHAnsi" w:cs="Tahoma"/>
        </w:rPr>
        <w:t>26 maja 2020</w:t>
      </w:r>
      <w:r>
        <w:rPr>
          <w:rFonts w:asciiTheme="minorHAnsi" w:hAnsiTheme="minorHAnsi" w:cs="Tahoma"/>
        </w:rPr>
        <w:t xml:space="preserve"> roku </w:t>
      </w:r>
      <w:r w:rsidR="00306126" w:rsidRPr="000C2D31">
        <w:rPr>
          <w:rFonts w:asciiTheme="minorHAnsi" w:hAnsiTheme="minorHAnsi" w:cs="Tahoma"/>
        </w:rPr>
        <w:t xml:space="preserve"> otwarcie</w:t>
      </w:r>
      <w:r w:rsidR="00306126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ofert odbyło się w dnia </w:t>
      </w:r>
      <w:r w:rsidR="009B1F9E">
        <w:rPr>
          <w:rFonts w:asciiTheme="minorHAnsi" w:hAnsiTheme="minorHAnsi" w:cs="Tahoma"/>
        </w:rPr>
        <w:t>9</w:t>
      </w:r>
      <w:r>
        <w:rPr>
          <w:rFonts w:asciiTheme="minorHAnsi" w:hAnsiTheme="minorHAnsi" w:cs="Tahoma"/>
        </w:rPr>
        <w:t xml:space="preserve"> czerwca</w:t>
      </w:r>
      <w:r w:rsidR="00306126">
        <w:rPr>
          <w:rFonts w:asciiTheme="minorHAnsi" w:hAnsiTheme="minorHAnsi" w:cs="Tahoma"/>
        </w:rPr>
        <w:t xml:space="preserve"> </w:t>
      </w:r>
      <w:r w:rsidR="00306126" w:rsidRPr="000C2D31">
        <w:rPr>
          <w:rFonts w:asciiTheme="minorHAnsi" w:hAnsiTheme="minorHAnsi" w:cs="Tahoma"/>
        </w:rPr>
        <w:t>20</w:t>
      </w:r>
      <w:r w:rsidR="009B1F9E">
        <w:rPr>
          <w:rFonts w:asciiTheme="minorHAnsi" w:hAnsiTheme="minorHAnsi" w:cs="Tahoma"/>
        </w:rPr>
        <w:t>20</w:t>
      </w:r>
      <w:r w:rsidR="00306126" w:rsidRPr="000C2D31">
        <w:rPr>
          <w:rFonts w:asciiTheme="minorHAnsi" w:hAnsiTheme="minorHAnsi" w:cs="Tahoma"/>
        </w:rPr>
        <w:t>r o godz.</w:t>
      </w:r>
      <w:r w:rsidR="00306126">
        <w:rPr>
          <w:rFonts w:asciiTheme="minorHAnsi" w:hAnsiTheme="minorHAnsi" w:cs="Tahoma"/>
        </w:rPr>
        <w:t xml:space="preserve"> </w:t>
      </w:r>
      <w:r w:rsidR="00306126" w:rsidRPr="000C2D31">
        <w:rPr>
          <w:rFonts w:asciiTheme="minorHAnsi" w:hAnsiTheme="minorHAnsi" w:cs="Tahoma"/>
        </w:rPr>
        <w:t>10:30 w siedzibie Zamawiającego w Wałbrzychu, ul. Ogrodowa 5b.</w:t>
      </w:r>
    </w:p>
    <w:p w:rsidR="00306126" w:rsidRPr="000C2D31" w:rsidRDefault="00306126" w:rsidP="00306126">
      <w:pPr>
        <w:pStyle w:val="Akapitzlist"/>
        <w:numPr>
          <w:ilvl w:val="0"/>
          <w:numId w:val="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Zamawiający zamierza przeznaczyć n</w:t>
      </w:r>
      <w:r w:rsidR="008566C0">
        <w:rPr>
          <w:rFonts w:asciiTheme="minorHAnsi" w:hAnsiTheme="minorHAnsi" w:cs="Tahoma"/>
          <w:sz w:val="22"/>
          <w:szCs w:val="22"/>
        </w:rPr>
        <w:t xml:space="preserve">a sfinansowanie zamówienia : </w:t>
      </w:r>
      <w:r w:rsidR="009B1F9E">
        <w:rPr>
          <w:rFonts w:asciiTheme="minorHAnsi" w:hAnsiTheme="minorHAnsi" w:cs="Tahoma"/>
          <w:sz w:val="22"/>
          <w:szCs w:val="22"/>
        </w:rPr>
        <w:t>45</w:t>
      </w:r>
      <w:r w:rsidR="008E0AC4">
        <w:rPr>
          <w:rFonts w:asciiTheme="minorHAnsi" w:hAnsiTheme="minorHAnsi" w:cs="Tahoma"/>
          <w:sz w:val="22"/>
          <w:szCs w:val="22"/>
        </w:rPr>
        <w:t> </w:t>
      </w:r>
      <w:r w:rsidR="009B1F9E">
        <w:rPr>
          <w:rFonts w:asciiTheme="minorHAnsi" w:hAnsiTheme="minorHAnsi" w:cs="Tahoma"/>
          <w:sz w:val="22"/>
          <w:szCs w:val="22"/>
        </w:rPr>
        <w:t>000</w:t>
      </w:r>
      <w:r w:rsidR="008E0AC4">
        <w:rPr>
          <w:rFonts w:asciiTheme="minorHAnsi" w:hAnsiTheme="minorHAnsi" w:cs="Tahoma"/>
          <w:sz w:val="22"/>
          <w:szCs w:val="22"/>
        </w:rPr>
        <w:t>,00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0C2D31">
        <w:rPr>
          <w:rFonts w:asciiTheme="minorHAnsi" w:hAnsiTheme="minorHAnsi" w:cs="Tahoma"/>
          <w:sz w:val="22"/>
          <w:szCs w:val="22"/>
        </w:rPr>
        <w:t xml:space="preserve">zł </w:t>
      </w:r>
      <w:r>
        <w:rPr>
          <w:rFonts w:asciiTheme="minorHAnsi" w:hAnsiTheme="minorHAnsi" w:cs="Tahoma"/>
          <w:sz w:val="22"/>
          <w:szCs w:val="22"/>
        </w:rPr>
        <w:t>brutto.</w:t>
      </w:r>
    </w:p>
    <w:p w:rsidR="00306126" w:rsidRPr="000C2D31" w:rsidRDefault="00306126" w:rsidP="00306126">
      <w:pPr>
        <w:pStyle w:val="Akapitzlist"/>
        <w:numPr>
          <w:ilvl w:val="0"/>
          <w:numId w:val="1"/>
        </w:numPr>
        <w:contextualSpacing/>
        <w:rPr>
          <w:rFonts w:asciiTheme="minorHAnsi" w:hAnsiTheme="minorHAnsi" w:cs="Tahoma"/>
          <w:sz w:val="22"/>
          <w:szCs w:val="22"/>
        </w:rPr>
      </w:pPr>
      <w:r w:rsidRPr="000C2D31">
        <w:rPr>
          <w:rFonts w:asciiTheme="minorHAnsi" w:hAnsiTheme="minorHAnsi" w:cs="Tahoma"/>
          <w:sz w:val="22"/>
          <w:szCs w:val="22"/>
        </w:rPr>
        <w:t>Do upływu terminu sk</w:t>
      </w:r>
      <w:r w:rsidR="008566C0">
        <w:rPr>
          <w:rFonts w:asciiTheme="minorHAnsi" w:hAnsiTheme="minorHAnsi" w:cs="Tahoma"/>
          <w:sz w:val="22"/>
          <w:szCs w:val="22"/>
        </w:rPr>
        <w:t xml:space="preserve">ładania ofert  złożono  </w:t>
      </w:r>
      <w:r w:rsidR="0052601A">
        <w:rPr>
          <w:rFonts w:asciiTheme="minorHAnsi" w:hAnsiTheme="minorHAnsi" w:cs="Tahoma"/>
          <w:sz w:val="22"/>
          <w:szCs w:val="22"/>
        </w:rPr>
        <w:t xml:space="preserve">6 </w:t>
      </w:r>
      <w:bookmarkStart w:id="0" w:name="_GoBack"/>
      <w:bookmarkEnd w:id="0"/>
      <w:r w:rsidR="008566C0">
        <w:rPr>
          <w:rFonts w:asciiTheme="minorHAnsi" w:hAnsiTheme="minorHAnsi" w:cs="Tahoma"/>
          <w:sz w:val="22"/>
          <w:szCs w:val="22"/>
        </w:rPr>
        <w:t>ofert</w:t>
      </w:r>
      <w:r w:rsidRPr="000C2D31">
        <w:rPr>
          <w:rFonts w:asciiTheme="minorHAnsi" w:hAnsiTheme="minorHAnsi" w:cs="Tahoma"/>
          <w:sz w:val="22"/>
          <w:szCs w:val="22"/>
        </w:rPr>
        <w:t xml:space="preserve">. </w:t>
      </w:r>
    </w:p>
    <w:p w:rsidR="00DC6505" w:rsidRDefault="00DC6505" w:rsidP="00906B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244"/>
        <w:gridCol w:w="2552"/>
      </w:tblGrid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Pr="00750704" w:rsidRDefault="00386B92" w:rsidP="00BE33DE">
            <w:pPr>
              <w:jc w:val="center"/>
              <w:rPr>
                <w:rFonts w:cs="Arial"/>
              </w:rPr>
            </w:pPr>
            <w:r>
              <w:t xml:space="preserve"> </w:t>
            </w:r>
            <w:r w:rsidR="008566C0" w:rsidRPr="00750704">
              <w:rPr>
                <w:rFonts w:cs="Arial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 w:rsidRPr="00750704">
              <w:rPr>
                <w:rFonts w:cs="Arial"/>
              </w:rPr>
              <w:t>Nazwa i adres firmy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8566C0" w:rsidP="008566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Cena złożonej oferty w PLN brutto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566C0" w:rsidRPr="00750704" w:rsidRDefault="005B172A" w:rsidP="00593A61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593A61">
              <w:rPr>
                <w:rFonts w:cs="Arial"/>
              </w:rPr>
              <w:t xml:space="preserve">iuro </w:t>
            </w:r>
            <w:r>
              <w:rPr>
                <w:rFonts w:cs="Arial"/>
              </w:rPr>
              <w:t>B</w:t>
            </w:r>
            <w:r w:rsidR="00593A61">
              <w:rPr>
                <w:rFonts w:cs="Arial"/>
              </w:rPr>
              <w:t xml:space="preserve">adań </w:t>
            </w:r>
            <w:r>
              <w:rPr>
                <w:rFonts w:cs="Arial"/>
              </w:rPr>
              <w:t>S</w:t>
            </w:r>
            <w:r w:rsidR="00593A61">
              <w:rPr>
                <w:rFonts w:cs="Arial"/>
              </w:rPr>
              <w:t xml:space="preserve">połecznych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Question</w:t>
            </w:r>
            <w:proofErr w:type="spellEnd"/>
            <w:r>
              <w:rPr>
                <w:rFonts w:cs="Arial"/>
              </w:rPr>
              <w:t xml:space="preserve"> Mark sp. z o.o. </w:t>
            </w:r>
            <w:r w:rsidR="00593A61">
              <w:rPr>
                <w:rFonts w:cs="Arial"/>
              </w:rPr>
              <w:br/>
              <w:t>a</w:t>
            </w:r>
            <w:r w:rsidR="000A2B76">
              <w:rPr>
                <w:rFonts w:cs="Arial"/>
              </w:rPr>
              <w:t>l.</w:t>
            </w:r>
            <w:r w:rsidR="00593A61">
              <w:rPr>
                <w:rFonts w:cs="Arial"/>
              </w:rPr>
              <w:t>1-Maja 9/4</w:t>
            </w:r>
            <w:r w:rsidR="000A2B76">
              <w:rPr>
                <w:rFonts w:cs="Arial"/>
              </w:rPr>
              <w:t>, 9</w:t>
            </w:r>
            <w:r w:rsidR="00593A61">
              <w:rPr>
                <w:rFonts w:cs="Arial"/>
              </w:rPr>
              <w:t>0</w:t>
            </w:r>
            <w:r w:rsidR="000A2B76">
              <w:rPr>
                <w:rFonts w:cs="Arial"/>
              </w:rPr>
              <w:t>-</w:t>
            </w:r>
            <w:r w:rsidR="00593A61">
              <w:rPr>
                <w:rFonts w:cs="Arial"/>
              </w:rPr>
              <w:t>717</w:t>
            </w:r>
            <w:r w:rsidR="000A2B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Łódź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593A61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43 419</w:t>
            </w:r>
            <w:r w:rsidR="006500CD">
              <w:rPr>
                <w:rFonts w:cs="Arial"/>
              </w:rPr>
              <w:t>,00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Pr="00750704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4" w:type="dxa"/>
          </w:tcPr>
          <w:p w:rsidR="008566C0" w:rsidRDefault="005B172A" w:rsidP="00BE33DE">
            <w:proofErr w:type="spellStart"/>
            <w:r>
              <w:t>Qualio</w:t>
            </w:r>
            <w:proofErr w:type="spellEnd"/>
            <w:r>
              <w:t xml:space="preserve"> </w:t>
            </w:r>
            <w:r w:rsidR="00593A61">
              <w:t xml:space="preserve">Badania i Działania Społeczne </w:t>
            </w:r>
            <w:r>
              <w:t xml:space="preserve">s.c. </w:t>
            </w:r>
            <w:r w:rsidR="00535132">
              <w:br/>
            </w:r>
            <w:proofErr w:type="spellStart"/>
            <w:r w:rsidR="00593A61">
              <w:t>ul.Pomorska</w:t>
            </w:r>
            <w:proofErr w:type="spellEnd"/>
            <w:r w:rsidR="00593A61">
              <w:t xml:space="preserve"> 91/11, 90-225 </w:t>
            </w:r>
            <w:r>
              <w:t>Łódź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44281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38 130</w:t>
            </w:r>
            <w:r w:rsidR="006500CD">
              <w:rPr>
                <w:rFonts w:cs="Arial"/>
              </w:rPr>
              <w:t>,00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4" w:type="dxa"/>
          </w:tcPr>
          <w:p w:rsidR="008566C0" w:rsidRDefault="005B172A" w:rsidP="00BE33DE">
            <w:proofErr w:type="spellStart"/>
            <w:r>
              <w:t>Innoreg</w:t>
            </w:r>
            <w:proofErr w:type="spellEnd"/>
            <w:r>
              <w:t xml:space="preserve"> sp. z o.o. </w:t>
            </w:r>
            <w:r w:rsidR="008A1193">
              <w:t>ul.</w:t>
            </w:r>
            <w:r w:rsidR="00535132">
              <w:t xml:space="preserve"> </w:t>
            </w:r>
            <w:r w:rsidR="008A1193">
              <w:t xml:space="preserve">Kukuczki 124, 35-330 </w:t>
            </w:r>
            <w:r>
              <w:t>Rzeszów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44281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31 980</w:t>
            </w:r>
            <w:r w:rsidR="006500CD">
              <w:rPr>
                <w:rFonts w:cs="Arial"/>
              </w:rPr>
              <w:t>,00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244" w:type="dxa"/>
          </w:tcPr>
          <w:p w:rsidR="00810CEB" w:rsidRDefault="00442810" w:rsidP="00535132">
            <w:pPr>
              <w:spacing w:after="0"/>
            </w:pPr>
            <w:r>
              <w:t xml:space="preserve">Konsorcjum : </w:t>
            </w:r>
          </w:p>
          <w:p w:rsidR="008566C0" w:rsidRDefault="00442810" w:rsidP="00535132">
            <w:pPr>
              <w:spacing w:after="0"/>
            </w:pPr>
            <w:r>
              <w:t xml:space="preserve">Lider: </w:t>
            </w:r>
            <w:r w:rsidR="00C45EB4">
              <w:t xml:space="preserve">Instytut Badawczy IPC Sp. z o.o. </w:t>
            </w:r>
            <w:r w:rsidR="00535132">
              <w:br/>
            </w:r>
            <w:r w:rsidR="00C45EB4">
              <w:t>ul.</w:t>
            </w:r>
            <w:r w:rsidR="00535132">
              <w:t xml:space="preserve"> </w:t>
            </w:r>
            <w:r w:rsidR="00C45EB4">
              <w:t>Ostrowskiego 9, 53-238 Wrocław</w:t>
            </w:r>
            <w:r>
              <w:t>;</w:t>
            </w:r>
          </w:p>
          <w:p w:rsidR="00442810" w:rsidRDefault="00442810" w:rsidP="00535132">
            <w:pPr>
              <w:spacing w:after="0"/>
            </w:pPr>
            <w:r>
              <w:t xml:space="preserve">Partner: </w:t>
            </w:r>
            <w:proofErr w:type="spellStart"/>
            <w:r>
              <w:t>Openfield</w:t>
            </w:r>
            <w:proofErr w:type="spellEnd"/>
            <w:r>
              <w:t xml:space="preserve"> sp. z o.o., </w:t>
            </w:r>
            <w:r w:rsidR="00535132">
              <w:br/>
            </w:r>
            <w:r>
              <w:t>ul. Ozimska 4/7, 45-057 Opole</w:t>
            </w:r>
          </w:p>
          <w:p w:rsidR="00442810" w:rsidRDefault="00442810" w:rsidP="00535132">
            <w:pPr>
              <w:spacing w:after="0"/>
            </w:pPr>
            <w:r>
              <w:t xml:space="preserve">Partner: </w:t>
            </w:r>
            <w:proofErr w:type="spellStart"/>
            <w:r>
              <w:t>Edbad</w:t>
            </w:r>
            <w:proofErr w:type="spellEnd"/>
            <w:r>
              <w:t xml:space="preserve"> Pracownia Doradczo – Badawcza Maciej Mroczek</w:t>
            </w:r>
            <w:r w:rsidR="00810CEB">
              <w:t xml:space="preserve">, </w:t>
            </w:r>
            <w:r w:rsidR="00535132">
              <w:t>ul. Jubileuszowa 22, 93-463 Łódź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810CEB" w:rsidP="00810C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36 002</w:t>
            </w:r>
            <w:r w:rsidR="006500CD">
              <w:rPr>
                <w:rFonts w:cs="Arial"/>
              </w:rPr>
              <w:t>,</w:t>
            </w:r>
            <w:r>
              <w:rPr>
                <w:rFonts w:cs="Arial"/>
              </w:rPr>
              <w:t>1</w:t>
            </w:r>
            <w:r w:rsidR="006500CD">
              <w:rPr>
                <w:rFonts w:cs="Arial"/>
              </w:rPr>
              <w:t>0</w:t>
            </w:r>
          </w:p>
        </w:tc>
      </w:tr>
      <w:tr w:rsidR="008566C0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8566C0" w:rsidRDefault="008566C0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</w:p>
        </w:tc>
        <w:tc>
          <w:tcPr>
            <w:tcW w:w="5244" w:type="dxa"/>
          </w:tcPr>
          <w:p w:rsidR="008566C0" w:rsidRDefault="00F743BB" w:rsidP="00BE33DE">
            <w:r>
              <w:t xml:space="preserve">Uniwersytet Pedagogiczny, </w:t>
            </w:r>
            <w:r w:rsidR="00535132">
              <w:br/>
            </w:r>
            <w:r>
              <w:t>ul. Podchorążych 2, 30-084 Kraków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66C0" w:rsidRPr="00750704" w:rsidRDefault="00810CEB" w:rsidP="00810C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39 649</w:t>
            </w:r>
            <w:r w:rsidR="006500CD">
              <w:rPr>
                <w:rFonts w:cs="Arial"/>
              </w:rPr>
              <w:t>,0</w:t>
            </w:r>
            <w:r>
              <w:rPr>
                <w:rFonts w:cs="Arial"/>
              </w:rPr>
              <w:t>5</w:t>
            </w:r>
          </w:p>
        </w:tc>
      </w:tr>
      <w:tr w:rsidR="005B172A" w:rsidRPr="00AB71BF" w:rsidTr="008566C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B172A" w:rsidRDefault="00810CEB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5244" w:type="dxa"/>
          </w:tcPr>
          <w:p w:rsidR="005B172A" w:rsidRDefault="00810CEB" w:rsidP="005B172A">
            <w:r>
              <w:t>Grupa BST Sp. z o.o.,</w:t>
            </w:r>
            <w:r w:rsidR="00535132">
              <w:br/>
            </w:r>
            <w:r>
              <w:t xml:space="preserve">ul. Mieczyków 12, </w:t>
            </w:r>
            <w:r w:rsidR="00535132">
              <w:t xml:space="preserve"> </w:t>
            </w:r>
            <w:r>
              <w:t>40-748 Katowice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B172A" w:rsidRDefault="00400F52" w:rsidP="00BE33D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35 000,00</w:t>
            </w:r>
          </w:p>
        </w:tc>
      </w:tr>
    </w:tbl>
    <w:p w:rsidR="00C13060" w:rsidRDefault="00C13060" w:rsidP="00C1306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C13060" w:rsidRDefault="00C13060" w:rsidP="00C13060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86B92" w:rsidRDefault="00386B92" w:rsidP="00386B92"/>
    <w:sectPr w:rsidR="00386B92" w:rsidSect="00AC023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3C" w:rsidRDefault="0095183C" w:rsidP="00FE69F7">
      <w:pPr>
        <w:spacing w:after="0" w:line="240" w:lineRule="auto"/>
      </w:pPr>
      <w:r>
        <w:separator/>
      </w:r>
    </w:p>
  </w:endnote>
  <w:endnote w:type="continuationSeparator" w:id="0">
    <w:p w:rsidR="0095183C" w:rsidRDefault="0095183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5132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386B92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A65" w:rsidRPr="00EE63C2" w:rsidRDefault="00281A65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86B92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343ED0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170777" w:rsidRPr="00A21C81" w:rsidRDefault="00C80BA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170777" w:rsidRPr="00A21C81" w:rsidRDefault="0017077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 w:rsidR="00C80BA9"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 w:rsidR="00C80BA9">
            <w:rPr>
              <w:rFonts w:ascii="Arial" w:hAnsi="Arial" w:cs="Arial"/>
              <w:sz w:val="16"/>
              <w:szCs w:val="16"/>
            </w:rPr>
            <w:t>74 88 66 509</w:t>
          </w:r>
        </w:p>
        <w:p w:rsidR="00906BAF" w:rsidRPr="00386B92" w:rsidRDefault="0017077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6B92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 w:rsidR="00C80BA9" w:rsidRPr="00386B92">
            <w:rPr>
              <w:rFonts w:ascii="Arial" w:hAnsi="Arial" w:cs="Arial"/>
              <w:sz w:val="16"/>
              <w:szCs w:val="16"/>
              <w:lang w:val="en-US"/>
            </w:rPr>
            <w:t>wałbrzych</w:t>
          </w:r>
          <w:r w:rsidRPr="00386B92">
            <w:rPr>
              <w:rFonts w:ascii="Arial" w:hAnsi="Arial" w:cs="Arial"/>
              <w:sz w:val="16"/>
              <w:szCs w:val="16"/>
              <w:lang w:val="en-US"/>
            </w:rPr>
            <w:t>.dwup@dwup.pl</w:t>
          </w:r>
        </w:p>
      </w:tc>
    </w:tr>
  </w:tbl>
  <w:p w:rsidR="00FE69F7" w:rsidRPr="00386B92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6B92">
      <w:rPr>
        <w:noProof/>
        <w:lang w:val="en-US" w:eastAsia="pl-PL"/>
      </w:rPr>
      <w:t xml:space="preserve">          </w:t>
    </w:r>
    <w:r w:rsidRPr="00386B92">
      <w:rPr>
        <w:noProof/>
        <w:lang w:val="en-US" w:eastAsia="pl-PL"/>
      </w:rPr>
      <w:tab/>
      <w:t xml:space="preserve">          </w:t>
    </w:r>
  </w:p>
  <w:p w:rsidR="00DC6505" w:rsidRPr="00386B92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3C" w:rsidRDefault="0095183C" w:rsidP="00FE69F7">
      <w:pPr>
        <w:spacing w:after="0" w:line="240" w:lineRule="auto"/>
      </w:pPr>
      <w:r>
        <w:separator/>
      </w:r>
    </w:p>
  </w:footnote>
  <w:footnote w:type="continuationSeparator" w:id="0">
    <w:p w:rsidR="0095183C" w:rsidRDefault="0095183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F7" w:rsidRDefault="00386B92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2"/>
    <w:rsid w:val="0004060D"/>
    <w:rsid w:val="000441CF"/>
    <w:rsid w:val="00047799"/>
    <w:rsid w:val="000A2B76"/>
    <w:rsid w:val="000E3326"/>
    <w:rsid w:val="00125072"/>
    <w:rsid w:val="001436F7"/>
    <w:rsid w:val="00170777"/>
    <w:rsid w:val="001757CF"/>
    <w:rsid w:val="001B2048"/>
    <w:rsid w:val="002738F6"/>
    <w:rsid w:val="00281A65"/>
    <w:rsid w:val="002B19DA"/>
    <w:rsid w:val="00306126"/>
    <w:rsid w:val="0032385A"/>
    <w:rsid w:val="00343ED0"/>
    <w:rsid w:val="00362B2E"/>
    <w:rsid w:val="003656AE"/>
    <w:rsid w:val="00386B92"/>
    <w:rsid w:val="003F184B"/>
    <w:rsid w:val="00400F52"/>
    <w:rsid w:val="00442810"/>
    <w:rsid w:val="005105E5"/>
    <w:rsid w:val="0052601A"/>
    <w:rsid w:val="00535132"/>
    <w:rsid w:val="00575045"/>
    <w:rsid w:val="00593A61"/>
    <w:rsid w:val="005B172A"/>
    <w:rsid w:val="005C411F"/>
    <w:rsid w:val="005C5CF2"/>
    <w:rsid w:val="00611CA0"/>
    <w:rsid w:val="006500CD"/>
    <w:rsid w:val="00693980"/>
    <w:rsid w:val="006C0D67"/>
    <w:rsid w:val="006C33AE"/>
    <w:rsid w:val="006C5C01"/>
    <w:rsid w:val="006C7AE6"/>
    <w:rsid w:val="00713FC6"/>
    <w:rsid w:val="0072197F"/>
    <w:rsid w:val="00730CAD"/>
    <w:rsid w:val="00736279"/>
    <w:rsid w:val="00785514"/>
    <w:rsid w:val="007B742E"/>
    <w:rsid w:val="007C04F8"/>
    <w:rsid w:val="00810CEB"/>
    <w:rsid w:val="0084448A"/>
    <w:rsid w:val="008566C0"/>
    <w:rsid w:val="00884330"/>
    <w:rsid w:val="008855CA"/>
    <w:rsid w:val="008A1193"/>
    <w:rsid w:val="008A4682"/>
    <w:rsid w:val="008B1100"/>
    <w:rsid w:val="008E0A9B"/>
    <w:rsid w:val="008E0AC4"/>
    <w:rsid w:val="00906BAF"/>
    <w:rsid w:val="0095183C"/>
    <w:rsid w:val="0096280A"/>
    <w:rsid w:val="009B1F9E"/>
    <w:rsid w:val="009F2E4C"/>
    <w:rsid w:val="00A33168"/>
    <w:rsid w:val="00AC023E"/>
    <w:rsid w:val="00AF3D2F"/>
    <w:rsid w:val="00BE211C"/>
    <w:rsid w:val="00C13060"/>
    <w:rsid w:val="00C45EB4"/>
    <w:rsid w:val="00C56203"/>
    <w:rsid w:val="00C80BA9"/>
    <w:rsid w:val="00CB1B12"/>
    <w:rsid w:val="00CD10CA"/>
    <w:rsid w:val="00CF349E"/>
    <w:rsid w:val="00D10D02"/>
    <w:rsid w:val="00D13360"/>
    <w:rsid w:val="00D560D8"/>
    <w:rsid w:val="00D56C8E"/>
    <w:rsid w:val="00D7338E"/>
    <w:rsid w:val="00D94CC1"/>
    <w:rsid w:val="00DB047B"/>
    <w:rsid w:val="00DC6505"/>
    <w:rsid w:val="00DF17C7"/>
    <w:rsid w:val="00E52C0D"/>
    <w:rsid w:val="00E56EBD"/>
    <w:rsid w:val="00EA35DD"/>
    <w:rsid w:val="00ED2589"/>
    <w:rsid w:val="00EE4A40"/>
    <w:rsid w:val="00EE63C2"/>
    <w:rsid w:val="00EE6C1D"/>
    <w:rsid w:val="00F2698E"/>
    <w:rsid w:val="00F35BEA"/>
    <w:rsid w:val="00F57FA5"/>
    <w:rsid w:val="00F743BB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0612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0612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30612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Default">
    <w:name w:val="Default"/>
    <w:rsid w:val="00C130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06126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0612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306126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Default">
    <w:name w:val="Default"/>
    <w:rsid w:val="00C1306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DOZ.dot</Template>
  <TotalTime>141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bhadas</cp:lastModifiedBy>
  <cp:revision>19</cp:revision>
  <cp:lastPrinted>2018-06-15T12:03:00Z</cp:lastPrinted>
  <dcterms:created xsi:type="dcterms:W3CDTF">2018-06-15T12:06:00Z</dcterms:created>
  <dcterms:modified xsi:type="dcterms:W3CDTF">2020-06-09T09:20:00Z</dcterms:modified>
</cp:coreProperties>
</file>