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DA" w:rsidRPr="000504DA" w:rsidRDefault="00A62885" w:rsidP="000504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Wrocław 0</w:t>
      </w:r>
      <w:r w:rsidR="00DD3B9F">
        <w:t>7</w:t>
      </w:r>
      <w:r w:rsidR="000504DA">
        <w:t>.06.2022r.</w:t>
      </w:r>
    </w:p>
    <w:p w:rsidR="000504DA" w:rsidRDefault="000504DA" w:rsidP="000504DA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:rsidR="000504DA" w:rsidRDefault="000504DA" w:rsidP="000504DA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 w:rsidRPr="003911AD">
        <w:rPr>
          <w:rFonts w:cs="Calibri"/>
          <w:b/>
          <w:bCs/>
          <w:color w:val="000000"/>
        </w:rPr>
        <w:t>Informacja o wyborze najkorzystniejszej oferty</w:t>
      </w:r>
    </w:p>
    <w:p w:rsidR="000504DA" w:rsidRPr="003911AD" w:rsidRDefault="000504DA" w:rsidP="000504DA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:rsidR="000504DA" w:rsidRPr="00DD3B9F" w:rsidRDefault="000504DA" w:rsidP="00581EB7">
      <w:pPr>
        <w:tabs>
          <w:tab w:val="left" w:pos="8647"/>
        </w:tabs>
        <w:spacing w:after="120" w:line="360" w:lineRule="auto"/>
        <w:ind w:left="-284" w:right="401"/>
        <w:jc w:val="both"/>
        <w:rPr>
          <w:rFonts w:ascii="Calibri" w:hAnsi="Calibri" w:cs="Calibri"/>
        </w:rPr>
      </w:pPr>
      <w:r w:rsidRPr="0030796C">
        <w:rPr>
          <w:rFonts w:ascii="Calibri" w:hAnsi="Calibri" w:cs="Calibri"/>
        </w:rPr>
        <w:t xml:space="preserve">Dotyczy </w:t>
      </w:r>
      <w:r w:rsidR="00DD3B9F" w:rsidRPr="00DD3B9F">
        <w:rPr>
          <w:rFonts w:ascii="Calibri" w:hAnsi="Calibri" w:cs="Calibri"/>
        </w:rPr>
        <w:t>kompleksow</w:t>
      </w:r>
      <w:r w:rsidR="00DD3B9F">
        <w:rPr>
          <w:rFonts w:ascii="Calibri" w:hAnsi="Calibri" w:cs="Calibri"/>
        </w:rPr>
        <w:t>ej</w:t>
      </w:r>
      <w:r w:rsidR="00DD3B9F" w:rsidRPr="00DD3B9F">
        <w:rPr>
          <w:rFonts w:ascii="Calibri" w:hAnsi="Calibri" w:cs="Calibri"/>
        </w:rPr>
        <w:t xml:space="preserve"> usług</w:t>
      </w:r>
      <w:r w:rsidR="00DD3B9F">
        <w:rPr>
          <w:rFonts w:ascii="Calibri" w:hAnsi="Calibri" w:cs="Calibri"/>
        </w:rPr>
        <w:t>i</w:t>
      </w:r>
      <w:r w:rsidR="00DD3B9F" w:rsidRPr="00DD3B9F">
        <w:rPr>
          <w:rFonts w:ascii="Calibri" w:hAnsi="Calibri" w:cs="Calibri"/>
        </w:rPr>
        <w:t xml:space="preserve"> polegając</w:t>
      </w:r>
      <w:r w:rsidR="00DD3B9F">
        <w:rPr>
          <w:rFonts w:ascii="Calibri" w:hAnsi="Calibri" w:cs="Calibri"/>
        </w:rPr>
        <w:t>ej</w:t>
      </w:r>
      <w:r w:rsidR="00DD3B9F" w:rsidRPr="00DD3B9F">
        <w:rPr>
          <w:rFonts w:ascii="Calibri" w:hAnsi="Calibri" w:cs="Calibri"/>
        </w:rPr>
        <w:t xml:space="preserve"> na ro</w:t>
      </w:r>
      <w:r w:rsidR="00DD3B9F">
        <w:rPr>
          <w:rFonts w:ascii="Calibri" w:hAnsi="Calibri" w:cs="Calibri"/>
        </w:rPr>
        <w:t xml:space="preserve">zpowszechnieniu informacji </w:t>
      </w:r>
      <w:r w:rsidR="00DD3B9F" w:rsidRPr="00DD3B9F">
        <w:rPr>
          <w:rFonts w:ascii="Calibri" w:hAnsi="Calibri" w:cs="Calibri"/>
        </w:rPr>
        <w:t xml:space="preserve">o możliwościach skorzystania z funduszy unijnych w ramach Regionalnego Programu Operacyjnego Województwa Dolnośląskiego poprzez główny baner internetowy na </w:t>
      </w:r>
      <w:r w:rsidR="00DD3B9F" w:rsidRPr="00C86E75">
        <w:rPr>
          <w:rFonts w:ascii="Calibri" w:hAnsi="Calibri" w:cs="Calibri"/>
          <w:b/>
        </w:rPr>
        <w:t>max. 3</w:t>
      </w:r>
      <w:r w:rsidR="00DD3B9F" w:rsidRPr="00DD3B9F">
        <w:rPr>
          <w:rFonts w:ascii="Calibri" w:hAnsi="Calibri" w:cs="Calibri"/>
        </w:rPr>
        <w:t xml:space="preserve"> regionalnych portalach internetowych obejmujących tematyką wszystkie powiaty województwa dolnośląskiego</w:t>
      </w:r>
    </w:p>
    <w:p w:rsidR="009E2FE4" w:rsidRDefault="000504DA" w:rsidP="00581EB7">
      <w:pPr>
        <w:tabs>
          <w:tab w:val="left" w:pos="8647"/>
        </w:tabs>
        <w:autoSpaceDE w:val="0"/>
        <w:autoSpaceDN w:val="0"/>
        <w:adjustRightInd w:val="0"/>
        <w:spacing w:line="360" w:lineRule="auto"/>
        <w:ind w:left="-284"/>
        <w:jc w:val="both"/>
        <w:rPr>
          <w:rFonts w:cs="Calibri"/>
          <w:color w:val="000000"/>
        </w:rPr>
      </w:pPr>
      <w:r w:rsidRPr="003911AD">
        <w:rPr>
          <w:rFonts w:cs="Calibri"/>
        </w:rPr>
        <w:t xml:space="preserve">Zamawiający zawiadamia, że w </w:t>
      </w:r>
      <w:r w:rsidR="009E2FE4">
        <w:rPr>
          <w:rFonts w:cs="Calibri"/>
        </w:rPr>
        <w:t xml:space="preserve">odpowiedzi na </w:t>
      </w:r>
      <w:r w:rsidRPr="003911AD">
        <w:rPr>
          <w:rFonts w:cs="Calibri"/>
          <w:color w:val="000000"/>
        </w:rPr>
        <w:t xml:space="preserve">ogłoszenie zamieszczone w dniu </w:t>
      </w:r>
      <w:r w:rsidR="009E2FE4">
        <w:rPr>
          <w:rFonts w:cs="Calibri"/>
          <w:color w:val="000000"/>
        </w:rPr>
        <w:t>2</w:t>
      </w:r>
      <w:r w:rsidR="00DD3B9F">
        <w:rPr>
          <w:rFonts w:cs="Calibri"/>
          <w:color w:val="000000"/>
        </w:rPr>
        <w:t>6</w:t>
      </w:r>
      <w:r w:rsidR="009E2FE4">
        <w:rPr>
          <w:rFonts w:cs="Calibri"/>
          <w:color w:val="000000"/>
        </w:rPr>
        <w:t>.05</w:t>
      </w:r>
      <w:r w:rsidRPr="003911AD">
        <w:rPr>
          <w:rFonts w:cs="Calibri"/>
          <w:color w:val="000000"/>
        </w:rPr>
        <w:t xml:space="preserve">.2022 r. na stronie </w:t>
      </w:r>
      <w:r w:rsidR="009E2FE4">
        <w:rPr>
          <w:rFonts w:cs="Calibri"/>
          <w:color w:val="000000"/>
        </w:rPr>
        <w:t xml:space="preserve">internetowej urzędu </w:t>
      </w:r>
      <w:hyperlink r:id="rId7" w:history="1">
        <w:r w:rsidR="009E2FE4" w:rsidRPr="00335071">
          <w:rPr>
            <w:rStyle w:val="Hipercze"/>
            <w:rFonts w:cs="Calibri"/>
          </w:rPr>
          <w:t>www.dwup.pl</w:t>
        </w:r>
      </w:hyperlink>
      <w:r w:rsidR="009E2FE4">
        <w:rPr>
          <w:rFonts w:cs="Calibri"/>
          <w:color w:val="000000"/>
        </w:rPr>
        <w:t xml:space="preserve"> wpłynęły niżej wskazane oferty: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817"/>
        <w:gridCol w:w="2055"/>
        <w:gridCol w:w="2055"/>
      </w:tblGrid>
      <w:tr w:rsidR="009E2FE4" w:rsidRPr="006E084A" w:rsidTr="009E2FE4">
        <w:trPr>
          <w:trHeight w:val="43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E2FE4" w:rsidRPr="006E084A" w:rsidRDefault="009E2FE4" w:rsidP="006702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084A">
              <w:rPr>
                <w:rFonts w:cstheme="minorHAnsi"/>
                <w:sz w:val="20"/>
                <w:szCs w:val="20"/>
              </w:rPr>
              <w:t>Nr oferty</w:t>
            </w:r>
          </w:p>
        </w:tc>
        <w:tc>
          <w:tcPr>
            <w:tcW w:w="4817" w:type="dxa"/>
            <w:shd w:val="clear" w:color="auto" w:fill="auto"/>
          </w:tcPr>
          <w:p w:rsidR="009E2FE4" w:rsidRPr="006E084A" w:rsidRDefault="009E2FE4" w:rsidP="009E2F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Wykonawca</w:t>
            </w:r>
            <w:r w:rsidRPr="006E084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E2FE4" w:rsidRPr="006E084A" w:rsidRDefault="009E2FE4" w:rsidP="006702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Wartość netto zamówienia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E2FE4" w:rsidRPr="006E084A" w:rsidRDefault="009E2FE4" w:rsidP="006702F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Wartość brutto zamówienia</w:t>
            </w:r>
          </w:p>
        </w:tc>
      </w:tr>
      <w:tr w:rsidR="00DD3B9F" w:rsidRPr="006E084A" w:rsidTr="009E2FE4">
        <w:trPr>
          <w:trHeight w:val="38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DD3B9F" w:rsidRPr="00952985" w:rsidRDefault="00DD3B9F" w:rsidP="00DD3B9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581EB7" w:rsidRDefault="00DD3B9F" w:rsidP="00DD3B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Polska Press Sp. z o.o. Oddział we Wrocławiu ul. Św. Antoniego 2/4, </w:t>
            </w:r>
          </w:p>
          <w:p w:rsidR="00DD3B9F" w:rsidRPr="00952985" w:rsidRDefault="00DD3B9F" w:rsidP="00DD3B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50-073 Wrocław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D3B9F" w:rsidRPr="00952985" w:rsidRDefault="00DD3B9F" w:rsidP="00581E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2 970,00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D3B9F" w:rsidRPr="00952985" w:rsidRDefault="00DD3B9F" w:rsidP="00581E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3653,10</w:t>
            </w:r>
          </w:p>
        </w:tc>
      </w:tr>
      <w:tr w:rsidR="00DD3B9F" w:rsidRPr="006E084A" w:rsidTr="009E2FE4">
        <w:trPr>
          <w:trHeight w:val="38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DD3B9F" w:rsidRDefault="00DD3B9F" w:rsidP="00DD3B9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581EB7" w:rsidRDefault="00DD3B9F" w:rsidP="00DD3B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Prasa Dolnośląska Marcin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Pyrda</w:t>
            </w:r>
            <w:proofErr w:type="spellEnd"/>
            <w:r>
              <w:rPr>
                <w:rFonts w:cstheme="minorHAnsi"/>
                <w:sz w:val="20"/>
                <w:szCs w:val="20"/>
              </w:rPr>
              <w:br/>
              <w:t>ul. Zyndrama 20/11,</w:t>
            </w:r>
          </w:p>
          <w:p w:rsidR="00DD3B9F" w:rsidRPr="00952985" w:rsidRDefault="00DD3B9F" w:rsidP="00DD3B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50-202 Wrocław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D3B9F" w:rsidRPr="00952985" w:rsidRDefault="00DD3B9F" w:rsidP="00581E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D3B9F" w:rsidRPr="00952985" w:rsidRDefault="00DD3B9F" w:rsidP="00581E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1230,00</w:t>
            </w:r>
          </w:p>
        </w:tc>
      </w:tr>
      <w:tr w:rsidR="00DD3B9F" w:rsidRPr="006E084A" w:rsidTr="009E2FE4">
        <w:trPr>
          <w:trHeight w:val="38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DD3B9F" w:rsidRDefault="00DD3B9F" w:rsidP="00DD3B9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581EB7" w:rsidRDefault="00DD3B9F" w:rsidP="00DD3B9F">
            <w:pPr>
              <w:rPr>
                <w:rFonts w:cstheme="minorHAnsi"/>
                <w:sz w:val="20"/>
                <w:szCs w:val="20"/>
              </w:rPr>
            </w:pPr>
            <w:r w:rsidRPr="00BC429F">
              <w:rPr>
                <w:rFonts w:cstheme="minorHAnsi"/>
                <w:sz w:val="20"/>
                <w:szCs w:val="20"/>
              </w:rPr>
              <w:t xml:space="preserve">DOBA.PL Portale Lokalne T. Kuriata, P. </w:t>
            </w:r>
            <w:proofErr w:type="spellStart"/>
            <w:r w:rsidRPr="00BC429F">
              <w:rPr>
                <w:rFonts w:cstheme="minorHAnsi"/>
                <w:sz w:val="20"/>
                <w:szCs w:val="20"/>
              </w:rPr>
              <w:t>Wąsiński</w:t>
            </w:r>
            <w:proofErr w:type="spellEnd"/>
            <w:r w:rsidRPr="00BC429F">
              <w:rPr>
                <w:rFonts w:cstheme="minorHAnsi"/>
                <w:sz w:val="20"/>
                <w:szCs w:val="20"/>
              </w:rPr>
              <w:t xml:space="preserve">, T. </w:t>
            </w:r>
            <w:proofErr w:type="spellStart"/>
            <w:r w:rsidRPr="00BC429F">
              <w:rPr>
                <w:rFonts w:cstheme="minorHAnsi"/>
                <w:sz w:val="20"/>
                <w:szCs w:val="20"/>
              </w:rPr>
              <w:t>Ziembicki</w:t>
            </w:r>
            <w:proofErr w:type="spellEnd"/>
            <w:r w:rsidRPr="00BC429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C429F">
              <w:rPr>
                <w:rFonts w:cstheme="minorHAnsi"/>
                <w:sz w:val="20"/>
                <w:szCs w:val="20"/>
              </w:rPr>
              <w:t>Sp.</w:t>
            </w:r>
            <w:r w:rsidR="00581EB7">
              <w:rPr>
                <w:rFonts w:cstheme="minorHAnsi"/>
                <w:sz w:val="20"/>
                <w:szCs w:val="20"/>
              </w:rPr>
              <w:t>J</w:t>
            </w:r>
            <w:r w:rsidRPr="00BC429F">
              <w:rPr>
                <w:rFonts w:cstheme="minorHAnsi"/>
                <w:sz w:val="20"/>
                <w:szCs w:val="20"/>
              </w:rPr>
              <w:t>awna</w:t>
            </w:r>
            <w:proofErr w:type="spellEnd"/>
            <w:r>
              <w:rPr>
                <w:rFonts w:cstheme="minorHAnsi"/>
                <w:sz w:val="20"/>
                <w:szCs w:val="20"/>
              </w:rPr>
              <w:br/>
              <w:t>ul. Wrocławska 1B,</w:t>
            </w:r>
          </w:p>
          <w:p w:rsidR="00DD3B9F" w:rsidRPr="00952985" w:rsidRDefault="00DD3B9F" w:rsidP="00DD3B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58-200 Dzierżoniów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D3B9F" w:rsidRPr="00952985" w:rsidRDefault="00DD3B9F" w:rsidP="00581E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1950,00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D3B9F" w:rsidRPr="00952985" w:rsidRDefault="00DD3B9F" w:rsidP="00581E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2398,50</w:t>
            </w:r>
          </w:p>
        </w:tc>
      </w:tr>
    </w:tbl>
    <w:p w:rsidR="009E2FE4" w:rsidRDefault="009E2FE4" w:rsidP="000504DA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:rsidR="00DD3B9F" w:rsidRDefault="00DD3B9F" w:rsidP="00DD3B9F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  <w:r w:rsidRPr="00DD3B9F">
        <w:rPr>
          <w:rFonts w:cs="Calibri"/>
          <w:color w:val="000000"/>
        </w:rPr>
        <w:t>Z uwagi na dostępność środków wyb</w:t>
      </w:r>
      <w:r>
        <w:rPr>
          <w:rFonts w:cs="Calibri"/>
          <w:color w:val="000000"/>
        </w:rPr>
        <w:t>rano ofertę dwóch Wykonawców,</w:t>
      </w:r>
      <w:r w:rsidRPr="00DD3B9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k</w:t>
      </w:r>
      <w:r w:rsidRPr="003911AD">
        <w:rPr>
          <w:rFonts w:cs="Calibri"/>
          <w:color w:val="000000"/>
        </w:rPr>
        <w:t>tór</w:t>
      </w:r>
      <w:r>
        <w:rPr>
          <w:rFonts w:cs="Calibri"/>
          <w:color w:val="000000"/>
        </w:rPr>
        <w:t>zy</w:t>
      </w:r>
      <w:r w:rsidRPr="003911AD">
        <w:rPr>
          <w:rFonts w:cs="Calibri"/>
          <w:color w:val="000000"/>
        </w:rPr>
        <w:t xml:space="preserve"> spełni</w:t>
      </w:r>
      <w:r>
        <w:rPr>
          <w:rFonts w:cs="Calibri"/>
          <w:color w:val="000000"/>
        </w:rPr>
        <w:t>li  wymogi określone w Szczegółowych</w:t>
      </w:r>
      <w:r w:rsidRPr="003911AD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Warunkach</w:t>
      </w:r>
      <w:r w:rsidRPr="003911AD">
        <w:rPr>
          <w:rFonts w:cs="Calibri"/>
          <w:color w:val="000000"/>
        </w:rPr>
        <w:t xml:space="preserve"> Zamówienia</w:t>
      </w:r>
      <w:r>
        <w:rPr>
          <w:rFonts w:cs="Calibri"/>
          <w:color w:val="000000"/>
        </w:rPr>
        <w:t xml:space="preserve"> oraz zaproponowali ww. ceny:  </w:t>
      </w:r>
    </w:p>
    <w:p w:rsidR="00DD3B9F" w:rsidRDefault="00DD3B9F" w:rsidP="00DD3B9F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  <w:r w:rsidRPr="00DD3B9F">
        <w:rPr>
          <w:rFonts w:cs="Calibri"/>
          <w:color w:val="000000"/>
        </w:rPr>
        <w:t xml:space="preserve">- Prasa Dolnośląska Marcin </w:t>
      </w:r>
      <w:proofErr w:type="spellStart"/>
      <w:r w:rsidRPr="00DD3B9F">
        <w:rPr>
          <w:rFonts w:cs="Calibri"/>
          <w:color w:val="000000"/>
        </w:rPr>
        <w:t>Pyrda</w:t>
      </w:r>
      <w:proofErr w:type="spellEnd"/>
      <w:r w:rsidR="00581EB7">
        <w:rPr>
          <w:rFonts w:cs="Calibri"/>
          <w:color w:val="000000"/>
        </w:rPr>
        <w:t>,</w:t>
      </w:r>
      <w:r w:rsidRPr="00DD3B9F">
        <w:rPr>
          <w:rFonts w:cs="Calibri"/>
          <w:color w:val="000000"/>
        </w:rPr>
        <w:t xml:space="preserve"> ul. Zyndrama</w:t>
      </w:r>
      <w:r>
        <w:rPr>
          <w:rFonts w:cs="Calibri"/>
          <w:color w:val="000000"/>
        </w:rPr>
        <w:t xml:space="preserve"> 20/11, 50-202 Wrocław</w:t>
      </w:r>
    </w:p>
    <w:p w:rsidR="000504DA" w:rsidRDefault="00DD3B9F" w:rsidP="00DD3B9F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  <w:r w:rsidRPr="00DD3B9F">
        <w:rPr>
          <w:rFonts w:cs="Calibri"/>
          <w:color w:val="000000"/>
        </w:rPr>
        <w:t xml:space="preserve">- DOBA.PL Portale Lokalne T. Kuriata, P. </w:t>
      </w:r>
      <w:proofErr w:type="spellStart"/>
      <w:r w:rsidRPr="00DD3B9F">
        <w:rPr>
          <w:rFonts w:cs="Calibri"/>
          <w:color w:val="000000"/>
        </w:rPr>
        <w:t>Wąsiński</w:t>
      </w:r>
      <w:proofErr w:type="spellEnd"/>
      <w:r w:rsidRPr="00DD3B9F">
        <w:rPr>
          <w:rFonts w:cs="Calibri"/>
          <w:color w:val="000000"/>
        </w:rPr>
        <w:t xml:space="preserve">, T. </w:t>
      </w:r>
      <w:proofErr w:type="spellStart"/>
      <w:r w:rsidRPr="00DD3B9F">
        <w:rPr>
          <w:rFonts w:cs="Calibri"/>
          <w:color w:val="000000"/>
        </w:rPr>
        <w:t>Ziembicki</w:t>
      </w:r>
      <w:proofErr w:type="spellEnd"/>
      <w:r w:rsidRPr="00DD3B9F">
        <w:rPr>
          <w:rFonts w:cs="Calibri"/>
          <w:color w:val="000000"/>
        </w:rPr>
        <w:t xml:space="preserve"> </w:t>
      </w:r>
      <w:proofErr w:type="spellStart"/>
      <w:r w:rsidRPr="00DD3B9F">
        <w:rPr>
          <w:rFonts w:cs="Calibri"/>
          <w:color w:val="000000"/>
        </w:rPr>
        <w:t>Sp.</w:t>
      </w:r>
      <w:r w:rsidR="00581EB7">
        <w:rPr>
          <w:rFonts w:cs="Calibri"/>
          <w:color w:val="000000"/>
        </w:rPr>
        <w:t>J</w:t>
      </w:r>
      <w:r w:rsidRPr="00DD3B9F">
        <w:rPr>
          <w:rFonts w:cs="Calibri"/>
          <w:color w:val="000000"/>
        </w:rPr>
        <w:t>awna</w:t>
      </w:r>
      <w:proofErr w:type="spellEnd"/>
      <w:r w:rsidRPr="00DD3B9F">
        <w:rPr>
          <w:rFonts w:cs="Calibri"/>
          <w:color w:val="000000"/>
        </w:rPr>
        <w:t xml:space="preserve"> ul. Wrocławska 1B,58-200 Dzierżoniów</w:t>
      </w:r>
      <w:r>
        <w:rPr>
          <w:rFonts w:cs="Calibri"/>
          <w:color w:val="000000"/>
        </w:rPr>
        <w:t>.</w:t>
      </w:r>
    </w:p>
    <w:sectPr w:rsidR="000504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6D" w:rsidRDefault="0069226D" w:rsidP="000504DA">
      <w:pPr>
        <w:spacing w:after="0" w:line="240" w:lineRule="auto"/>
      </w:pPr>
      <w:r>
        <w:separator/>
      </w:r>
    </w:p>
  </w:endnote>
  <w:endnote w:type="continuationSeparator" w:id="0">
    <w:p w:rsidR="0069226D" w:rsidRDefault="0069226D" w:rsidP="0005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DA" w:rsidRDefault="000504DA">
    <w:pPr>
      <w:pStyle w:val="Stopka"/>
    </w:pPr>
    <w:r w:rsidRPr="00BC6FDB">
      <w:rPr>
        <w:noProof/>
        <w:lang w:eastAsia="pl-PL"/>
      </w:rPr>
      <w:drawing>
        <wp:inline distT="0" distB="0" distL="0" distR="0" wp14:anchorId="5AC919E8" wp14:editId="6FF3AF72">
          <wp:extent cx="5753735" cy="810895"/>
          <wp:effectExtent l="19050" t="0" r="0" b="0"/>
          <wp:docPr id="8" name="Obraz 2" descr="FE_PR-DS-UE_EFSI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R-DS-UE_EFSI-poziom-PL-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6D" w:rsidRDefault="0069226D" w:rsidP="000504DA">
      <w:pPr>
        <w:spacing w:after="0" w:line="240" w:lineRule="auto"/>
      </w:pPr>
      <w:r>
        <w:separator/>
      </w:r>
    </w:p>
  </w:footnote>
  <w:footnote w:type="continuationSeparator" w:id="0">
    <w:p w:rsidR="0069226D" w:rsidRDefault="0069226D" w:rsidP="0005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DA" w:rsidRDefault="000504DA">
    <w:pPr>
      <w:pStyle w:val="Nagwek"/>
    </w:pPr>
    <w:r w:rsidRPr="00E40E94">
      <w:rPr>
        <w:noProof/>
        <w:lang w:eastAsia="pl-PL"/>
      </w:rPr>
      <w:drawing>
        <wp:inline distT="0" distB="0" distL="0" distR="0" wp14:anchorId="6DA29BBC" wp14:editId="123D7549">
          <wp:extent cx="1644650" cy="901700"/>
          <wp:effectExtent l="0" t="0" r="0" b="0"/>
          <wp:docPr id="7" name="Obraz 7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FDF"/>
    <w:multiLevelType w:val="hybridMultilevel"/>
    <w:tmpl w:val="7610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429C"/>
    <w:multiLevelType w:val="hybridMultilevel"/>
    <w:tmpl w:val="14B6D2FA"/>
    <w:lvl w:ilvl="0" w:tplc="772C4B4A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90AB7"/>
    <w:multiLevelType w:val="hybridMultilevel"/>
    <w:tmpl w:val="70700B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04"/>
    <w:rsid w:val="000504DA"/>
    <w:rsid w:val="0030796C"/>
    <w:rsid w:val="00581EB7"/>
    <w:rsid w:val="005A4004"/>
    <w:rsid w:val="005E14A4"/>
    <w:rsid w:val="005F2B14"/>
    <w:rsid w:val="0069226D"/>
    <w:rsid w:val="009E2FE4"/>
    <w:rsid w:val="00A62885"/>
    <w:rsid w:val="00C86E75"/>
    <w:rsid w:val="00CD2897"/>
    <w:rsid w:val="00DD23B8"/>
    <w:rsid w:val="00DD3B9F"/>
    <w:rsid w:val="00E0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CEA5"/>
  <w15:chartTrackingRefBased/>
  <w15:docId w15:val="{940A6537-6485-4045-A0FE-D9366D17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04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504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504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4D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DA"/>
  </w:style>
  <w:style w:type="paragraph" w:styleId="Stopka">
    <w:name w:val="footer"/>
    <w:basedOn w:val="Normalny"/>
    <w:link w:val="StopkaZnak"/>
    <w:uiPriority w:val="99"/>
    <w:unhideWhenUsed/>
    <w:rsid w:val="0005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DA"/>
  </w:style>
  <w:style w:type="character" w:styleId="Hipercze">
    <w:name w:val="Hyperlink"/>
    <w:basedOn w:val="Domylnaczcionkaakapitu"/>
    <w:uiPriority w:val="99"/>
    <w:unhideWhenUsed/>
    <w:rsid w:val="009E2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Wolfram</dc:creator>
  <cp:keywords/>
  <dc:description/>
  <cp:lastModifiedBy>Renata Wojdag</cp:lastModifiedBy>
  <cp:revision>4</cp:revision>
  <cp:lastPrinted>2022-06-02T06:24:00Z</cp:lastPrinted>
  <dcterms:created xsi:type="dcterms:W3CDTF">2022-06-07T07:54:00Z</dcterms:created>
  <dcterms:modified xsi:type="dcterms:W3CDTF">2022-06-07T09:53:00Z</dcterms:modified>
</cp:coreProperties>
</file>